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3F0A18EE"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noProof/>
          <w:lang w:eastAsia="zh-CN"/>
        </w:rPr>
        <w:t xml:space="preserve"> </w:t>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lastRenderedPageBreak/>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77777777"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77777777" w:rsidR="007E035D" w:rsidRDefault="007E035D" w:rsidP="007E035D">
      <w:pPr>
        <w:pStyle w:val="ac"/>
        <w:ind w:firstLine="0"/>
        <w:jc w:val="center"/>
      </w:pPr>
    </w:p>
    <w:p w14:paraId="634CA29E" w14:textId="77777777"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lastRenderedPageBreak/>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3BF8E76"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7.4)</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44E0E59F" w:rsidR="003969A6" w:rsidRDefault="003969A6" w:rsidP="007141E8">
      <w:pPr>
        <w:pStyle w:val="ac"/>
        <w:ind w:firstLine="0"/>
        <w:jc w:val="center"/>
        <w:rPr>
          <w:lang w:eastAsia="zh-CN"/>
        </w:rPr>
      </w:pPr>
      <w:r>
        <w:rPr>
          <w:lang w:eastAsia="zh-CN"/>
        </w:rPr>
        <w:t>Рисунок 7.</w:t>
      </w:r>
      <w:r w:rsidR="000816EB">
        <w:rPr>
          <w:lang w:eastAsia="zh-CN"/>
        </w:rPr>
        <w:t>3</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lastRenderedPageBreak/>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16D16402" w:rsidR="000816EB" w:rsidRPr="007141E8" w:rsidRDefault="000816EB" w:rsidP="000816EB">
      <w:pPr>
        <w:pStyle w:val="ac"/>
        <w:ind w:firstLine="0"/>
        <w:jc w:val="center"/>
        <w:rPr>
          <w:rFonts w:hint="eastAsia"/>
          <w:lang w:eastAsia="zh-CN"/>
        </w:rPr>
      </w:pPr>
      <w:r>
        <w:rPr>
          <w:lang w:eastAsia="zh-CN"/>
        </w:rPr>
        <w:t>Рисунок 7.</w:t>
      </w:r>
      <w:r>
        <w:rPr>
          <w:lang w:eastAsia="zh-CN"/>
        </w:rPr>
        <w:t>4</w:t>
      </w:r>
      <w:r>
        <w:rPr>
          <w:lang w:eastAsia="zh-CN"/>
        </w:rPr>
        <w:t xml:space="preserve"> – Схема паттерна одиночка</w:t>
      </w:r>
      <w:bookmarkStart w:id="39" w:name="_GoBack"/>
      <w:bookmarkEnd w:id="39"/>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7"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3"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4"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5"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6"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7"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9"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1"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6"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7"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8"/>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7"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45286" w14:textId="77777777" w:rsidR="00A41535" w:rsidRDefault="00A41535" w:rsidP="004848B3">
      <w:pPr>
        <w:spacing w:after="0" w:line="240" w:lineRule="auto"/>
      </w:pPr>
      <w:r>
        <w:separator/>
      </w:r>
    </w:p>
  </w:endnote>
  <w:endnote w:type="continuationSeparator" w:id="0">
    <w:p w14:paraId="038460EF" w14:textId="77777777" w:rsidR="00A41535" w:rsidRDefault="00A41535"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326DBC2C"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0816EB">
          <w:rPr>
            <w:rFonts w:ascii="Times New Roman" w:hAnsi="Times New Roman" w:cs="Times New Roman"/>
            <w:noProof/>
            <w:sz w:val="28"/>
            <w:szCs w:val="28"/>
          </w:rPr>
          <w:t>35</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3BFC53" w14:textId="77777777" w:rsidR="00A41535" w:rsidRDefault="00A41535" w:rsidP="004848B3">
      <w:pPr>
        <w:spacing w:after="0" w:line="240" w:lineRule="auto"/>
      </w:pPr>
      <w:r>
        <w:separator/>
      </w:r>
    </w:p>
  </w:footnote>
  <w:footnote w:type="continuationSeparator" w:id="0">
    <w:p w14:paraId="27187190" w14:textId="77777777" w:rsidR="00A41535" w:rsidRDefault="00A41535"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523C75"/>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15F13"/>
    <w:rsid w:val="0093581C"/>
    <w:rsid w:val="00A1648F"/>
    <w:rsid w:val="00A41535"/>
    <w:rsid w:val="00A57F6F"/>
    <w:rsid w:val="00B140A6"/>
    <w:rsid w:val="00B27501"/>
    <w:rsid w:val="00B67AC3"/>
    <w:rsid w:val="00BA0055"/>
    <w:rsid w:val="00BA4685"/>
    <w:rsid w:val="00BB1B2A"/>
    <w:rsid w:val="00C14992"/>
    <w:rsid w:val="00C33519"/>
    <w:rsid w:val="00C56E81"/>
    <w:rsid w:val="00C6676A"/>
    <w:rsid w:val="00CC7D69"/>
    <w:rsid w:val="00DE6785"/>
    <w:rsid w:val="00E16F5F"/>
    <w:rsid w:val="00E214E3"/>
    <w:rsid w:val="00E5740E"/>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hyperlink" Target="http://localhost:63342/mainAdmin.html" TargetMode="External"/><Relationship Id="rId63" Type="http://schemas.openxmlformats.org/officeDocument/2006/relationships/hyperlink" Target="https://habrahabr.ru" TargetMode="External"/><Relationship Id="rId68" Type="http://schemas.openxmlformats.org/officeDocument/2006/relationships/hyperlink" Target="http://java-online.ru/libs-hibernate.xhtml"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fb.ru/article/372002/rol-interneta-v-nashey-jizni" TargetMode="Externa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hyperlink" Target="https://www.ibm.com/support/knowledgecenter/ru/ssw_aix_61/com.ibm.aix.performance/advantages_java.htm." TargetMode="External"/><Relationship Id="rId69" Type="http://schemas.openxmlformats.org/officeDocument/2006/relationships/hyperlink" Target="https://jsehelper.blogspot.com.by/2016/01/object-relational-mapping-orm-hibernate.html?m=1" TargetMode="External"/><Relationship Id="rId77" Type="http://schemas.openxmlformats.org/officeDocument/2006/relationships/image" Target="media/image45.jpeg"/><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s://jsehelper.blogspot.com.by/2016/05/maven-1.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ponjatija.ru/obshepit/preimushchestva-zakaza-piccy-s-pomoshchyu-interneta" TargetMode="External"/><Relationship Id="rId70" Type="http://schemas.openxmlformats.org/officeDocument/2006/relationships/image" Target="media/image38.emf"/><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ic.academic.ru/dic.nsf/ruwiki/" TargetMode="External"/><Relationship Id="rId73" Type="http://schemas.openxmlformats.org/officeDocument/2006/relationships/image" Target="media/image4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pvtjoke.blogspot.com.by/2016/03/spring-boot-1-spring-boo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24EFA-EC11-44F9-8FA8-C30455CE3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85</Pages>
  <Words>14044</Words>
  <Characters>80052</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17</cp:revision>
  <dcterms:created xsi:type="dcterms:W3CDTF">2019-05-01T17:27:00Z</dcterms:created>
  <dcterms:modified xsi:type="dcterms:W3CDTF">2019-05-09T19:03:00Z</dcterms:modified>
</cp:coreProperties>
</file>